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06" w:rsidRPr="002E5716" w:rsidRDefault="00F61806" w:rsidP="00F618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E5716">
        <w:rPr>
          <w:rFonts w:ascii="Times New Roman" w:hAnsi="Times New Roman" w:cs="Times New Roman"/>
          <w:sz w:val="26"/>
          <w:szCs w:val="26"/>
        </w:rPr>
        <w:t>Мерзликина</w:t>
      </w:r>
      <w:proofErr w:type="spellEnd"/>
      <w:r w:rsidRPr="002E5716">
        <w:rPr>
          <w:rFonts w:ascii="Times New Roman" w:hAnsi="Times New Roman" w:cs="Times New Roman"/>
          <w:sz w:val="26"/>
          <w:szCs w:val="26"/>
        </w:rPr>
        <w:t xml:space="preserve"> Кристина Олеговна, концертмейстер ГБУ ДО НАО «Детская школа искусств»</w:t>
      </w:r>
    </w:p>
    <w:p w:rsidR="000914A7" w:rsidRPr="00F61806" w:rsidRDefault="00F61806" w:rsidP="00F618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«Формирование коммуникативной культуры в классе фортепиано».</w:t>
      </w:r>
    </w:p>
    <w:p w:rsidR="000914A7" w:rsidRPr="00F61806" w:rsidRDefault="00F61806" w:rsidP="00F6180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Аннотация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 xml:space="preserve">Статья посвящена формированию коммуникативной культуры в классе фортепиано, которая является важным аспектом музыкального образования. В условиях современного обучения музыке </w:t>
      </w:r>
      <w:r w:rsidRPr="00F61806">
        <w:rPr>
          <w:rFonts w:ascii="Times New Roman" w:hAnsi="Times New Roman" w:cs="Times New Roman"/>
          <w:sz w:val="26"/>
          <w:szCs w:val="26"/>
        </w:rPr>
        <w:t>коммуникативная культура помогает не только развивать технические навыки игры на инструмен</w:t>
      </w:r>
      <w:r>
        <w:rPr>
          <w:rFonts w:ascii="Times New Roman" w:hAnsi="Times New Roman" w:cs="Times New Roman"/>
          <w:sz w:val="26"/>
          <w:szCs w:val="26"/>
        </w:rPr>
        <w:t>те, но и формировать у обучающихся</w:t>
      </w:r>
      <w:r w:rsidRPr="00F61806">
        <w:rPr>
          <w:rFonts w:ascii="Times New Roman" w:hAnsi="Times New Roman" w:cs="Times New Roman"/>
          <w:sz w:val="26"/>
          <w:szCs w:val="26"/>
        </w:rPr>
        <w:t xml:space="preserve"> умения взаимодействовать друг с другом, выражать свои мысли и чувства через музыку, а также воспринимать и анализировать музыкальные </w:t>
      </w:r>
      <w:r w:rsidRPr="00F61806">
        <w:rPr>
          <w:rFonts w:ascii="Times New Roman" w:hAnsi="Times New Roman" w:cs="Times New Roman"/>
          <w:sz w:val="26"/>
          <w:szCs w:val="26"/>
        </w:rPr>
        <w:t xml:space="preserve">произведения. В статье рассматриваются методы и приемы, способствующие развитию коммуникативных навыков у учащихся, а также важность создания комфортной и поддерживающей атмосферы в классе. Обсуждаются примеры практических занятий и проектов, направленных </w:t>
      </w:r>
      <w:r w:rsidRPr="00F61806">
        <w:rPr>
          <w:rFonts w:ascii="Times New Roman" w:hAnsi="Times New Roman" w:cs="Times New Roman"/>
          <w:sz w:val="26"/>
          <w:szCs w:val="26"/>
        </w:rPr>
        <w:t>на развитие как индивидуальных, так и коллективных навыков общения в музыкальном контексте.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Статья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Введение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Формирование коммуникативной культуры в классе фортепиано — это процесс, который включает в себя развитие навыков общения, сотрудничества и эмоцио</w:t>
      </w:r>
      <w:r w:rsidRPr="00F61806">
        <w:rPr>
          <w:rFonts w:ascii="Times New Roman" w:hAnsi="Times New Roman" w:cs="Times New Roman"/>
          <w:sz w:val="26"/>
          <w:szCs w:val="26"/>
        </w:rPr>
        <w:t>нального восприятия музыки. В условиях современного музыкального образования важно не только обучать студентов технике игры на инструменте, но и развивать их способность к взаимодействию в группе, что способствует более глубокому пониманию музыки и улучшен</w:t>
      </w:r>
      <w:r w:rsidRPr="00F61806">
        <w:rPr>
          <w:rFonts w:ascii="Times New Roman" w:hAnsi="Times New Roman" w:cs="Times New Roman"/>
          <w:sz w:val="26"/>
          <w:szCs w:val="26"/>
        </w:rPr>
        <w:t>ию общего уровня музыкального образования.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Значение коммуникативной культуры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Коммуникативная культура включает в себя несколько ключевых аспектов: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1. Эмоциональная выразительность: Умение передавать свои чувства через музыку — это важный навык для каждого</w:t>
      </w:r>
      <w:r w:rsidRPr="00F61806">
        <w:rPr>
          <w:rFonts w:ascii="Times New Roman" w:hAnsi="Times New Roman" w:cs="Times New Roman"/>
          <w:sz w:val="26"/>
          <w:szCs w:val="26"/>
        </w:rPr>
        <w:t xml:space="preserve"> музыканта.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F61806">
        <w:rPr>
          <w:rFonts w:ascii="Times New Roman" w:hAnsi="Times New Roman" w:cs="Times New Roman"/>
          <w:sz w:val="26"/>
          <w:szCs w:val="26"/>
        </w:rPr>
        <w:t>должны</w:t>
      </w:r>
      <w:r w:rsidRPr="00F61806">
        <w:rPr>
          <w:rFonts w:ascii="Times New Roman" w:hAnsi="Times New Roman" w:cs="Times New Roman"/>
          <w:sz w:val="26"/>
          <w:szCs w:val="26"/>
        </w:rPr>
        <w:t xml:space="preserve"> научиться не только играть ноты, но и передавать эмоции, которые они вкладывают в свое исполнение.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lastRenderedPageBreak/>
        <w:t xml:space="preserve">2. Слушание и восприятие: Коммуникация в музыке начинается с умения слушать. Развитие навыков активного слушания позволяет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F61806">
        <w:rPr>
          <w:rFonts w:ascii="Times New Roman" w:hAnsi="Times New Roman" w:cs="Times New Roman"/>
          <w:sz w:val="26"/>
          <w:szCs w:val="26"/>
        </w:rPr>
        <w:t xml:space="preserve"> лучше понимать музыку, анализировать произведения и взаимодействовать с другими музыкантами.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3. Работа в группе: Совместные занятия, ансамбли и коллективные выступления способствуют развитию навыков командной работы. Учащиеся учатся учитывать мнение др</w:t>
      </w:r>
      <w:r w:rsidRPr="00F61806">
        <w:rPr>
          <w:rFonts w:ascii="Times New Roman" w:hAnsi="Times New Roman" w:cs="Times New Roman"/>
          <w:sz w:val="26"/>
          <w:szCs w:val="26"/>
        </w:rPr>
        <w:t>угих, делиться идеями и находить компромиссы.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Методы формирования коммуникативной культуры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Для эффективного формирования коммуникативной культуры в классе фортепиано можно использовать следующие методы: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1. Групповые занятия: Проведение уроков в формате ма</w:t>
      </w:r>
      <w:r w:rsidRPr="00F61806">
        <w:rPr>
          <w:rFonts w:ascii="Times New Roman" w:hAnsi="Times New Roman" w:cs="Times New Roman"/>
          <w:sz w:val="26"/>
          <w:szCs w:val="26"/>
        </w:rPr>
        <w:t xml:space="preserve">стер-классов или ансамблей позволяет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bookmarkStart w:id="0" w:name="_GoBack"/>
      <w:bookmarkEnd w:id="0"/>
      <w:r w:rsidRPr="00F61806">
        <w:rPr>
          <w:rFonts w:ascii="Times New Roman" w:hAnsi="Times New Roman" w:cs="Times New Roman"/>
          <w:sz w:val="26"/>
          <w:szCs w:val="26"/>
        </w:rPr>
        <w:t xml:space="preserve"> взаимодействовать</w:t>
      </w:r>
      <w:proofErr w:type="gramEnd"/>
      <w:r w:rsidRPr="00F61806">
        <w:rPr>
          <w:rFonts w:ascii="Times New Roman" w:hAnsi="Times New Roman" w:cs="Times New Roman"/>
          <w:sz w:val="26"/>
          <w:szCs w:val="26"/>
        </w:rPr>
        <w:t xml:space="preserve"> друг с другом, обмениваться опытом и учиться работать в команде.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2. Обсуждение музыкальных произведений: Анализ произведений в группе помогает развивать критическое мышление и умение аргумент</w:t>
      </w:r>
      <w:r w:rsidRPr="00F61806">
        <w:rPr>
          <w:rFonts w:ascii="Times New Roman" w:hAnsi="Times New Roman" w:cs="Times New Roman"/>
          <w:sz w:val="26"/>
          <w:szCs w:val="26"/>
        </w:rPr>
        <w:t>ировать свою точку зрения. Это также способствует более глубокому пониманию музыки.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 xml:space="preserve">3. Импровизация: Занятия по импровизации развивают креативность и способность к спонтанному общению через музыку. Это помогает студентам чувствовать себя более уверенно на </w:t>
      </w:r>
      <w:r w:rsidRPr="00F61806">
        <w:rPr>
          <w:rFonts w:ascii="Times New Roman" w:hAnsi="Times New Roman" w:cs="Times New Roman"/>
          <w:sz w:val="26"/>
          <w:szCs w:val="26"/>
        </w:rPr>
        <w:t>сцене и в коллективе.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4. Обратная связь: Регулярное предоставление обратной связи как от преподавателя, так и от сверстников способствует развитию самокритики и умению воспринимать конструктивную критику.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Примеры практических занятий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1. Совместное исполне</w:t>
      </w:r>
      <w:r w:rsidRPr="00F61806">
        <w:rPr>
          <w:rFonts w:ascii="Times New Roman" w:hAnsi="Times New Roman" w:cs="Times New Roman"/>
          <w:sz w:val="26"/>
          <w:szCs w:val="26"/>
        </w:rPr>
        <w:t>ние: Организация регулярных занятий по игре в ансамбле, где студенты могут взаимодействовать и учиться друг у друга.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2. Музыкальные дискуссии: Проведение обсуждений после исполнения произведений, где каждый студент может поделиться своими впечатлениями и п</w:t>
      </w:r>
      <w:r w:rsidRPr="00F61806">
        <w:rPr>
          <w:rFonts w:ascii="Times New Roman" w:hAnsi="Times New Roman" w:cs="Times New Roman"/>
          <w:sz w:val="26"/>
          <w:szCs w:val="26"/>
        </w:rPr>
        <w:t>редложениями.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t>3. Проектные работы: Создание групповых проектов, например, подготовка концерта или музыкальной презентации, где каждый участник отвечает за определенный аспект работы.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eastAsia="MS Gothic" w:hAnsi="Times New Roman" w:cs="Times New Roman" w:hint="eastAsia"/>
          <w:sz w:val="26"/>
          <w:szCs w:val="26"/>
        </w:rPr>
        <w:t>▎</w:t>
      </w:r>
      <w:r w:rsidRPr="00F61806">
        <w:rPr>
          <w:rFonts w:ascii="Times New Roman" w:hAnsi="Times New Roman" w:cs="Times New Roman"/>
          <w:sz w:val="26"/>
          <w:szCs w:val="26"/>
        </w:rPr>
        <w:t>Заключение</w:t>
      </w:r>
    </w:p>
    <w:p w:rsidR="000914A7" w:rsidRPr="00F61806" w:rsidRDefault="00F618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1806">
        <w:rPr>
          <w:rFonts w:ascii="Times New Roman" w:hAnsi="Times New Roman" w:cs="Times New Roman"/>
          <w:sz w:val="26"/>
          <w:szCs w:val="26"/>
        </w:rPr>
        <w:lastRenderedPageBreak/>
        <w:t>Формирование коммуникативной культуры в классе фортепиано — э</w:t>
      </w:r>
      <w:r w:rsidRPr="00F61806">
        <w:rPr>
          <w:rFonts w:ascii="Times New Roman" w:hAnsi="Times New Roman" w:cs="Times New Roman"/>
          <w:sz w:val="26"/>
          <w:szCs w:val="26"/>
        </w:rPr>
        <w:t>то важный процесс, который способствует не только развитию музыкальных навыков, но и формированию личности студента как музыканта. Создание поддерживающей атмосферы, использование разнообразных методов обучения и активное вовлечение студентов в процесс общ</w:t>
      </w:r>
      <w:r w:rsidRPr="00F61806">
        <w:rPr>
          <w:rFonts w:ascii="Times New Roman" w:hAnsi="Times New Roman" w:cs="Times New Roman"/>
          <w:sz w:val="26"/>
          <w:szCs w:val="26"/>
        </w:rPr>
        <w:t>ения помогут достичь высоких результатов в обучении музыке. Комплексный подход к формированию коммуникативной культуры станет залогом успешного музыкального образования и подготовки будущих профессионалов.</w:t>
      </w:r>
    </w:p>
    <w:sectPr w:rsidR="000914A7" w:rsidRPr="00F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A7"/>
    <w:rsid w:val="000914A7"/>
    <w:rsid w:val="00F6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BF77"/>
  <w15:chartTrackingRefBased/>
  <w15:docId w15:val="{DAEA3869-CC93-42AE-BC3D-D1734A9D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User</cp:lastModifiedBy>
  <cp:revision>3</cp:revision>
  <dcterms:created xsi:type="dcterms:W3CDTF">2025-04-02T17:37:00Z</dcterms:created>
  <dcterms:modified xsi:type="dcterms:W3CDTF">2025-04-22T14:23:00Z</dcterms:modified>
</cp:coreProperties>
</file>